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9A327" w14:textId="77777777" w:rsidR="00933BD1" w:rsidRPr="00933BD1" w:rsidRDefault="00933BD1" w:rsidP="00933BD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TU/ CDOE</w:t>
      </w:r>
    </w:p>
    <w:p w14:paraId="2564D168" w14:textId="77777777" w:rsidR="00933BD1" w:rsidRPr="00933BD1" w:rsidRDefault="00933BD1" w:rsidP="00933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TEZPUR UNIVERSITY</w:t>
      </w:r>
    </w:p>
    <w:p w14:paraId="27C24C23" w14:textId="48C12D80" w:rsidR="00933BD1" w:rsidRPr="00933BD1" w:rsidRDefault="00933BD1" w:rsidP="00933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SEMESTER END EXAMINATION (</w:t>
      </w:r>
      <w:r w:rsidR="0089374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AUTUMN</w:t>
      </w:r>
      <w:r w:rsidRPr="00933B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) 2024</w:t>
      </w:r>
    </w:p>
    <w:p w14:paraId="63EFADE2" w14:textId="77777777" w:rsidR="00933BD1" w:rsidRPr="00933BD1" w:rsidRDefault="00933BD1" w:rsidP="00933BD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 xml:space="preserve">DIPEVMD/ DEM 101: </w:t>
      </w:r>
      <w:r w:rsidRPr="00933BD1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 w:bidi="ar-SA"/>
          <w14:ligatures w14:val="none"/>
        </w:rPr>
        <w:t>THE ENVIRONMENT: BASIC UNDERSTANDING</w:t>
      </w:r>
    </w:p>
    <w:p w14:paraId="7CEEA8C4" w14:textId="77777777" w:rsidR="00933BD1" w:rsidRPr="00933BD1" w:rsidRDefault="00933BD1" w:rsidP="00933BD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Time:</w:t>
      </w:r>
      <w:r w:rsidRPr="00933BD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                                                         </w:t>
      </w:r>
      <w:r w:rsidRPr="00933BD1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933BD1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6ACD5618" w14:textId="77777777" w:rsidR="00933BD1" w:rsidRPr="00933BD1" w:rsidRDefault="00933BD1" w:rsidP="00933BD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question.</w:t>
      </w:r>
    </w:p>
    <w:p w14:paraId="626CD053" w14:textId="77777777" w:rsidR="00933BD1" w:rsidRPr="00933BD1" w:rsidRDefault="00933BD1" w:rsidP="00933B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933BD1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………………………………………………………………………………………………………</w:t>
      </w:r>
    </w:p>
    <w:p w14:paraId="0380F8DE" w14:textId="77777777" w:rsidR="00933BD1" w:rsidRPr="00933BD1" w:rsidRDefault="00933BD1" w:rsidP="00933BD1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b/>
          <w:bCs/>
          <w:kern w:val="0"/>
          <w:szCs w:val="24"/>
          <w:lang w:val="en-US" w:bidi="ar-SA"/>
          <w14:ligatures w14:val="none"/>
        </w:rPr>
        <w:t>All questions are compulsory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.</w:t>
      </w:r>
    </w:p>
    <w:p w14:paraId="05D801AB" w14:textId="77777777" w:rsidR="00933BD1" w:rsidRPr="00933BD1" w:rsidRDefault="00933BD1" w:rsidP="00933BD1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4AC4A642" w14:textId="781862ED" w:rsidR="00933BD1" w:rsidRPr="00933BD1" w:rsidRDefault="00933BD1" w:rsidP="00933BD1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Define the </w:t>
      </w:r>
      <w:proofErr w:type="gramStart"/>
      <w:r w:rsidR="0089374E"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following,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</w:t>
      </w:r>
      <w:proofErr w:type="gramEnd"/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                                                                                </w:t>
      </w:r>
      <w:r w:rsidR="0089374E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(3x1=3)</w:t>
      </w:r>
    </w:p>
    <w:p w14:paraId="752B0119" w14:textId="77777777" w:rsidR="00933BD1" w:rsidRPr="00933BD1" w:rsidRDefault="00933BD1" w:rsidP="00933BD1">
      <w:pPr>
        <w:keepLines/>
        <w:tabs>
          <w:tab w:val="right" w:pos="-180"/>
        </w:tabs>
        <w:suppressAutoHyphens/>
        <w:autoSpaceDE w:val="0"/>
        <w:autoSpaceDN w:val="0"/>
        <w:adjustRightInd w:val="0"/>
        <w:spacing w:after="0" w:line="240" w:lineRule="auto"/>
        <w:ind w:leftChars="99" w:left="238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proofErr w:type="spellStart"/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i</w:t>
      </w:r>
      <w:proofErr w:type="spellEnd"/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) Primary productivity </w:t>
      </w:r>
    </w:p>
    <w:p w14:paraId="0DD61518" w14:textId="77777777" w:rsidR="00933BD1" w:rsidRPr="00933BD1" w:rsidRDefault="00933BD1" w:rsidP="00933BD1">
      <w:pPr>
        <w:keepLines/>
        <w:tabs>
          <w:tab w:val="right" w:pos="-180"/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Chars="99" w:left="238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ii) Pyramid of biomass</w:t>
      </w:r>
    </w:p>
    <w:p w14:paraId="68F3FAAE" w14:textId="77777777" w:rsidR="00933BD1" w:rsidRPr="00933BD1" w:rsidRDefault="00933BD1" w:rsidP="00933BD1">
      <w:pPr>
        <w:keepLines/>
        <w:tabs>
          <w:tab w:val="right" w:pos="-180"/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Chars="99" w:left="238"/>
        <w:rPr>
          <w:rFonts w:ascii="Times New Roman" w:eastAsia="Calibri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iii) Tragedy of the Commons</w:t>
      </w:r>
    </w:p>
    <w:p w14:paraId="72E4D18E" w14:textId="77777777" w:rsidR="00933BD1" w:rsidRPr="00933BD1" w:rsidRDefault="00933BD1" w:rsidP="00933BD1">
      <w:pPr>
        <w:spacing w:after="0" w:line="240" w:lineRule="auto"/>
        <w:ind w:leftChars="99" w:left="238"/>
        <w:contextualSpacing/>
        <w:rPr>
          <w:rFonts w:ascii="Times New Roman" w:eastAsia="Calibri" w:hAnsi="Times New Roman" w:cs="Times New Roman"/>
          <w:kern w:val="0"/>
          <w:szCs w:val="24"/>
          <w:lang w:bidi="as-IN"/>
          <w14:ligatures w14:val="none"/>
        </w:rPr>
      </w:pPr>
    </w:p>
    <w:p w14:paraId="4F482773" w14:textId="002620F6" w:rsidR="00933BD1" w:rsidRPr="00933BD1" w:rsidRDefault="00933BD1" w:rsidP="00933BD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  <w:t xml:space="preserve">Differentiate between the </w:t>
      </w:r>
      <w:proofErr w:type="gramStart"/>
      <w:r w:rsidRPr="00933BD1"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  <w:t xml:space="preserve">following,   </w:t>
      </w:r>
      <w:proofErr w:type="gramEnd"/>
      <w:r w:rsidRPr="00933BD1"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  <w:t xml:space="preserve">                                                                 </w:t>
      </w:r>
      <w:r w:rsidR="0089374E"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  <w:t xml:space="preserve">     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s-IN"/>
          <w14:ligatures w14:val="none"/>
        </w:rPr>
        <w:t>(2x4=8)</w:t>
      </w:r>
    </w:p>
    <w:p w14:paraId="1E1E5227" w14:textId="77777777" w:rsidR="00933BD1" w:rsidRPr="00933BD1" w:rsidRDefault="00933BD1" w:rsidP="00933BD1">
      <w:pPr>
        <w:numPr>
          <w:ilvl w:val="0"/>
          <w:numId w:val="2"/>
        </w:numPr>
        <w:spacing w:after="200" w:line="240" w:lineRule="auto"/>
        <w:ind w:left="220"/>
        <w:contextualSpacing/>
        <w:rPr>
          <w:rFonts w:ascii="Times New Roman" w:eastAsia="Calibri" w:hAnsi="Times New Roman" w:cs="Times New Roman"/>
          <w:kern w:val="0"/>
          <w:szCs w:val="24"/>
          <w:lang w:bidi="as-IN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bidi="as-IN"/>
          <w14:ligatures w14:val="none"/>
        </w:rPr>
        <w:t>Kyoto protocol and Montreal protocol</w:t>
      </w:r>
    </w:p>
    <w:p w14:paraId="0C4260D0" w14:textId="77777777" w:rsidR="00933BD1" w:rsidRPr="00933BD1" w:rsidRDefault="00933BD1" w:rsidP="00933BD1">
      <w:pPr>
        <w:numPr>
          <w:ilvl w:val="0"/>
          <w:numId w:val="2"/>
        </w:numPr>
        <w:spacing w:after="200" w:line="240" w:lineRule="auto"/>
        <w:ind w:left="220"/>
        <w:contextualSpacing/>
        <w:rPr>
          <w:rFonts w:ascii="Times New Roman" w:eastAsia="Calibri" w:hAnsi="Times New Roman" w:cs="Times New Roman"/>
          <w:kern w:val="0"/>
          <w:szCs w:val="24"/>
          <w:lang w:bidi="as-IN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bidi="as-IN"/>
          <w14:ligatures w14:val="none"/>
        </w:rPr>
        <w:t>Bio-piracy and Patent</w:t>
      </w:r>
    </w:p>
    <w:p w14:paraId="6988B957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bCs/>
          <w:kern w:val="0"/>
          <w:szCs w:val="24"/>
          <w:lang w:val="en-US" w:bidi="ar-SA"/>
          <w14:ligatures w14:val="none"/>
        </w:rPr>
        <w:t xml:space="preserve">Illustrate food web with at least 10 numbers of different species in grassland ecosystem. (4)     </w:t>
      </w:r>
    </w:p>
    <w:p w14:paraId="3D3B3E22" w14:textId="77777777" w:rsidR="00933BD1" w:rsidRPr="00933BD1" w:rsidRDefault="00933BD1" w:rsidP="00933BD1">
      <w:pPr>
        <w:spacing w:after="0" w:line="240" w:lineRule="auto"/>
        <w:ind w:left="7200" w:hanging="7200"/>
        <w:jc w:val="both"/>
        <w:rPr>
          <w:rFonts w:ascii="Times New Roman" w:eastAsia="Calibri" w:hAnsi="Times New Roman" w:cs="Times New Roman"/>
          <w:bCs/>
          <w:kern w:val="0"/>
          <w:szCs w:val="24"/>
          <w:lang w:val="en-US" w:bidi="ar-SA"/>
          <w14:ligatures w14:val="none"/>
        </w:rPr>
      </w:pPr>
    </w:p>
    <w:p w14:paraId="24CB7E09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Explain flow of energy in an ecosystem with diagrammatic representation.                      (5)</w:t>
      </w:r>
    </w:p>
    <w:p w14:paraId="2DAEF763" w14:textId="77777777" w:rsidR="00933BD1" w:rsidRPr="00933BD1" w:rsidRDefault="00933BD1" w:rsidP="00933B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2C555BD2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How does the atmosphere interact with lithosphere and hydrosphere?</w:t>
      </w:r>
      <w:bookmarkStart w:id="0" w:name="biota"/>
      <w:bookmarkEnd w:id="0"/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                        (5)</w:t>
      </w:r>
    </w:p>
    <w:p w14:paraId="61B04C5F" w14:textId="77777777" w:rsidR="00933BD1" w:rsidRPr="00933BD1" w:rsidRDefault="00933BD1" w:rsidP="00933BD1">
      <w:pPr>
        <w:spacing w:after="0" w:line="240" w:lineRule="auto"/>
        <w:ind w:left="7200" w:hanging="7200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436EC47C" w14:textId="77777777" w:rsidR="00933BD1" w:rsidRPr="00933BD1" w:rsidRDefault="00933BD1" w:rsidP="00933BD1">
      <w:pPr>
        <w:numPr>
          <w:ilvl w:val="0"/>
          <w:numId w:val="1"/>
        </w:numPr>
        <w:spacing w:after="20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Discuss the municipal solid waste management and its impact on water resource.            (5)</w:t>
      </w:r>
    </w:p>
    <w:p w14:paraId="0B749913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Explain the physical and chemical weathering of rocks.                                                     (5)</w:t>
      </w:r>
    </w:p>
    <w:p w14:paraId="13212115" w14:textId="77777777" w:rsidR="00933BD1" w:rsidRPr="00933BD1" w:rsidRDefault="00933BD1" w:rsidP="00933B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78FED86D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ind w:left="240" w:hangingChars="100" w:hanging="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Describe the population growth pattern of India.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How does a growing human population affect the environment?                                                                                               (3+3=6)</w:t>
      </w:r>
    </w:p>
    <w:p w14:paraId="63C1B778" w14:textId="77777777" w:rsidR="00933BD1" w:rsidRPr="00933BD1" w:rsidRDefault="00933BD1" w:rsidP="00933B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19A869C3" w14:textId="60A86721" w:rsidR="00933BD1" w:rsidRPr="00933BD1" w:rsidRDefault="00933BD1" w:rsidP="00933BD1">
      <w:pPr>
        <w:numPr>
          <w:ilvl w:val="0"/>
          <w:numId w:val="1"/>
        </w:numPr>
        <w:spacing w:after="200" w:line="276" w:lineRule="auto"/>
        <w:ind w:left="240" w:hangingChars="100" w:hanging="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SimSun" w:hAnsi="Times New Roman" w:cs="Times New Roman"/>
          <w:kern w:val="0"/>
          <w:szCs w:val="24"/>
          <w:lang w:val="en-US" w:eastAsia="zh-CN" w:bidi="ar"/>
          <w14:ligatures w14:val="none"/>
        </w:rPr>
        <w:t>What are the various types of biogeochemical cycles in an ecosystem? Elucidate the carbon cycle in an ecosystem, with a diagrammatic representation.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                  </w:t>
      </w:r>
      <w:r w:rsidR="000229F8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    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(2+5=7)</w:t>
      </w:r>
    </w:p>
    <w:p w14:paraId="6CEE1848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ind w:left="240" w:hangingChars="100" w:hanging="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</w:t>
      </w:r>
      <w:r w:rsidRPr="00933BD1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 xml:space="preserve">Describe the different types of natural resources. Explain the </w:t>
      </w:r>
      <w:r w:rsidRPr="00933BD1">
        <w:rPr>
          <w:rFonts w:ascii="Times New Roman" w:eastAsia="Calibri" w:hAnsi="Times New Roman" w:cs="Times New Roman"/>
          <w:kern w:val="0"/>
          <w:szCs w:val="24"/>
          <w:shd w:val="clear" w:color="auto" w:fill="FFFFFF"/>
          <w:lang w:val="en-US" w:bidi="ar-SA"/>
          <w14:ligatures w14:val="none"/>
        </w:rPr>
        <w:t xml:space="preserve">role of an individual in conservation of natural resources.                                                                              (4+3=7) </w:t>
      </w:r>
    </w:p>
    <w:p w14:paraId="05267613" w14:textId="77777777" w:rsidR="00933BD1" w:rsidRPr="00933BD1" w:rsidRDefault="00933BD1" w:rsidP="00933B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2F8C6A61" w14:textId="39FC43A4" w:rsidR="00933BD1" w:rsidRPr="00933BD1" w:rsidRDefault="00933BD1" w:rsidP="00933BD1">
      <w:pPr>
        <w:numPr>
          <w:ilvl w:val="0"/>
          <w:numId w:val="1"/>
        </w:numPr>
        <w:spacing w:after="0" w:line="240" w:lineRule="auto"/>
        <w:ind w:left="240" w:hangingChars="100" w:hanging="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What are the underlying causes of human-wildlife conflict. Discuss the potential measures to reduce human-wildlife conflict in India?                                                 </w:t>
      </w:r>
      <w:r w:rsidR="000229F8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          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  (3+4=7)</w:t>
      </w:r>
    </w:p>
    <w:p w14:paraId="38D9DCE9" w14:textId="77777777" w:rsidR="00933BD1" w:rsidRPr="00933BD1" w:rsidRDefault="00933BD1" w:rsidP="00933B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18FCB009" w14:textId="77777777" w:rsidR="00933BD1" w:rsidRPr="00933BD1" w:rsidRDefault="00933BD1" w:rsidP="00933BD1">
      <w:pPr>
        <w:numPr>
          <w:ilvl w:val="0"/>
          <w:numId w:val="1"/>
        </w:numPr>
        <w:spacing w:after="0" w:line="240" w:lineRule="auto"/>
        <w:ind w:left="240" w:hangingChars="100" w:hanging="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shd w:val="clear" w:color="auto" w:fill="FFFFFF"/>
          <w:lang w:val="en-US" w:bidi="ar-SA"/>
          <w14:ligatures w14:val="none"/>
        </w:rPr>
        <w:t xml:space="preserve"> 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Write the three pillars of sustainability? Discuss the interrelationship between Environmental Impact Assessment and Sustainable development. </w:t>
      </w:r>
      <w:r w:rsidRPr="00933BD1">
        <w:rPr>
          <w:rFonts w:ascii="Times New Roman" w:eastAsia="Calibri" w:hAnsi="Times New Roman" w:cs="Times New Roman"/>
          <w:color w:val="000000"/>
          <w:kern w:val="0"/>
          <w:szCs w:val="24"/>
          <w:lang w:val="en-US" w:bidi="ar-SA"/>
          <w14:ligatures w14:val="none"/>
        </w:rPr>
        <w:t xml:space="preserve">                          (</w:t>
      </w: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3+5 =8)</w:t>
      </w:r>
    </w:p>
    <w:p w14:paraId="30FA177F" w14:textId="77777777" w:rsidR="00933BD1" w:rsidRPr="00933BD1" w:rsidRDefault="00933BD1" w:rsidP="00933BD1">
      <w:pPr>
        <w:spacing w:after="0" w:line="240" w:lineRule="auto"/>
        <w:ind w:leftChars="-100" w:left="-240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05642EE5" w14:textId="77777777" w:rsidR="00933BD1" w:rsidRPr="00933BD1" w:rsidRDefault="00933BD1" w:rsidP="00933BD1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6F67ACCE" w14:textId="77777777" w:rsidR="00933BD1" w:rsidRPr="00933BD1" w:rsidRDefault="00933BD1" w:rsidP="00933BD1">
      <w:pPr>
        <w:spacing w:after="0" w:line="240" w:lineRule="auto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</w:p>
    <w:p w14:paraId="775D3BB7" w14:textId="77777777" w:rsidR="00933BD1" w:rsidRPr="00933BD1" w:rsidRDefault="00933BD1" w:rsidP="00933BD1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933BD1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****************************************</w:t>
      </w:r>
    </w:p>
    <w:p w14:paraId="18C97166" w14:textId="77777777" w:rsidR="00F32DF7" w:rsidRDefault="00F32DF7"/>
    <w:sectPr w:rsidR="00F32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6352E"/>
    <w:multiLevelType w:val="singleLevel"/>
    <w:tmpl w:val="5196352E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6263028E"/>
    <w:multiLevelType w:val="singleLevel"/>
    <w:tmpl w:val="6263028E"/>
    <w:lvl w:ilvl="0">
      <w:start w:val="1"/>
      <w:numFmt w:val="lowerRoman"/>
      <w:suff w:val="space"/>
      <w:lvlText w:val="%1)"/>
      <w:lvlJc w:val="left"/>
    </w:lvl>
  </w:abstractNum>
  <w:num w:numId="1" w16cid:durableId="1517841172">
    <w:abstractNumId w:val="0"/>
  </w:num>
  <w:num w:numId="2" w16cid:durableId="35549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F7"/>
    <w:rsid w:val="000229F8"/>
    <w:rsid w:val="0089374E"/>
    <w:rsid w:val="009225CA"/>
    <w:rsid w:val="00933BD1"/>
    <w:rsid w:val="00E26B4E"/>
    <w:rsid w:val="00F32DF7"/>
    <w:rsid w:val="00F3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AB5E"/>
  <w15:chartTrackingRefBased/>
  <w15:docId w15:val="{BA5D3FBD-1415-4134-8325-D410CFA8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2D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D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D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D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D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D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D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D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D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DF7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DF7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DF7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D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D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D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D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D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D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D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32DF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D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32DF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32D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2D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D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2D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D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D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D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2024-11-05T08:46:00Z</dcterms:created>
  <dcterms:modified xsi:type="dcterms:W3CDTF">2025-04-01T09:29:00Z</dcterms:modified>
</cp:coreProperties>
</file>